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4" w:rsidRPr="002F6876" w:rsidRDefault="007020EA" w:rsidP="000A46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0EA">
        <w:rPr>
          <w:rFonts w:ascii="Times New Roman" w:hAnsi="Times New Roman" w:cs="Times New Roman"/>
          <w:b/>
          <w:sz w:val="28"/>
          <w:szCs w:val="28"/>
        </w:rPr>
        <w:t>УДК</w:t>
      </w:r>
      <w:r w:rsidRPr="002F6876">
        <w:rPr>
          <w:rFonts w:ascii="Times New Roman" w:hAnsi="Times New Roman" w:cs="Times New Roman"/>
          <w:b/>
          <w:sz w:val="28"/>
          <w:szCs w:val="28"/>
        </w:rPr>
        <w:t xml:space="preserve"> 159</w:t>
      </w:r>
    </w:p>
    <w:p w:rsidR="007B3E74" w:rsidRPr="007B3E74" w:rsidRDefault="007B3E74" w:rsidP="000A46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7FE" w:rsidRPr="007B3E74" w:rsidRDefault="007B3E74" w:rsidP="000A46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3E74">
        <w:rPr>
          <w:rFonts w:ascii="Times New Roman" w:hAnsi="Times New Roman" w:cs="Times New Roman"/>
          <w:b/>
          <w:sz w:val="28"/>
          <w:szCs w:val="28"/>
        </w:rPr>
        <w:t>Молчанова Екатерина Юрьевна</w:t>
      </w:r>
      <w:r w:rsidR="008837FE" w:rsidRPr="007B3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E74" w:rsidRPr="007B3E74" w:rsidRDefault="008837FE" w:rsidP="000A4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</w:p>
    <w:p w:rsidR="00307D57" w:rsidRPr="007B3E74" w:rsidRDefault="008837FE" w:rsidP="000A4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ГУ МВД России по КК,</w:t>
      </w:r>
    </w:p>
    <w:p w:rsidR="00307D57" w:rsidRPr="007B3E74" w:rsidRDefault="00AA0608" w:rsidP="000A46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8837FE" w:rsidRPr="007B3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molchanova_ekaterina@rambler.ru</w:t>
        </w:r>
      </w:hyperlink>
    </w:p>
    <w:p w:rsidR="008837FE" w:rsidRPr="00274CB9" w:rsidRDefault="002F6876" w:rsidP="000A46C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Molchanova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Catherina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Yurievna</w:t>
      </w:r>
      <w:proofErr w:type="spellEnd"/>
    </w:p>
    <w:p w:rsidR="007B3E74" w:rsidRPr="00274CB9" w:rsidRDefault="008022EC" w:rsidP="000A46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3E74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8837FE" w:rsidRPr="007B3E74">
        <w:rPr>
          <w:rFonts w:ascii="Times New Roman" w:hAnsi="Times New Roman" w:cs="Times New Roman"/>
          <w:sz w:val="28"/>
          <w:szCs w:val="28"/>
          <w:lang w:val="en-US"/>
        </w:rPr>
        <w:t>aptain</w:t>
      </w:r>
      <w:proofErr w:type="spellEnd"/>
      <w:r w:rsidR="008837FE" w:rsidRPr="007B3E74">
        <w:rPr>
          <w:rFonts w:ascii="Times New Roman" w:hAnsi="Times New Roman" w:cs="Times New Roman"/>
          <w:sz w:val="28"/>
          <w:szCs w:val="28"/>
          <w:lang w:val="en-US"/>
        </w:rPr>
        <w:t xml:space="preserve"> Police </w:t>
      </w:r>
    </w:p>
    <w:p w:rsidR="008837FE" w:rsidRPr="000A46C1" w:rsidRDefault="000A46C1" w:rsidP="000A46C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Affairs of Russia in KK</w:t>
      </w:r>
    </w:p>
    <w:p w:rsidR="008837FE" w:rsidRPr="00274CB9" w:rsidRDefault="00AA0608" w:rsidP="000A4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837FE" w:rsidRPr="007B3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molchanova</w:t>
        </w:r>
        <w:r w:rsidR="008837FE" w:rsidRPr="00274CB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837FE" w:rsidRPr="007B3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8837FE" w:rsidRPr="00274C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37FE" w:rsidRPr="007B3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8837FE" w:rsidRPr="00274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37FE" w:rsidRPr="007B3E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37FE" w:rsidRDefault="008837FE" w:rsidP="000A46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E74" w:rsidRPr="007B3E74" w:rsidRDefault="007B3E74" w:rsidP="000A46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ФАКТОРЫ СОВЛАДАЮЩЕГО ПОВЕДЕНИЯ СОТРУДНИКОВ ОРГАНОВ ВНУТРЕННИХ ДЕЛ</w:t>
      </w:r>
    </w:p>
    <w:p w:rsidR="008022EC" w:rsidRDefault="008022EC" w:rsidP="000A46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74" w:rsidRPr="007B3E74" w:rsidRDefault="007B3E74" w:rsidP="000A46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PERSONAL FACTORS OF COPING BEHAVIOR OF POLICE OFFICERS</w:t>
      </w:r>
    </w:p>
    <w:p w:rsidR="007B3E74" w:rsidRDefault="007B3E74" w:rsidP="007B3E7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74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7B3E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3E7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7B3E74">
        <w:rPr>
          <w:rFonts w:ascii="Times New Roman" w:hAnsi="Times New Roman" w:cs="Times New Roman"/>
          <w:i/>
          <w:sz w:val="28"/>
          <w:szCs w:val="28"/>
        </w:rPr>
        <w:t xml:space="preserve"> статье рассматриваются различные подходы к определению понятия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</w:rPr>
        <w:t>совладание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</w:rPr>
        <w:t xml:space="preserve">, существующие в психологическом, философском и социологическом знании. </w:t>
      </w:r>
      <w:r w:rsidR="00C250F4" w:rsidRPr="007B3E74">
        <w:rPr>
          <w:rFonts w:ascii="Times New Roman" w:hAnsi="Times New Roman" w:cs="Times New Roman"/>
          <w:i/>
          <w:sz w:val="28"/>
          <w:szCs w:val="28"/>
        </w:rPr>
        <w:t xml:space="preserve">Определяются </w:t>
      </w:r>
      <w:r w:rsidRPr="007B3E74">
        <w:rPr>
          <w:rFonts w:ascii="Times New Roman" w:hAnsi="Times New Roman" w:cs="Times New Roman"/>
          <w:i/>
          <w:sz w:val="28"/>
          <w:szCs w:val="28"/>
        </w:rPr>
        <w:t>личностные факторы и способы совладения в экстремальных ситуациях сотрудников полиции.</w:t>
      </w:r>
      <w:r w:rsidR="008837FE" w:rsidRPr="007B3E74">
        <w:rPr>
          <w:rFonts w:ascii="Times New Roman" w:hAnsi="Times New Roman" w:cs="Times New Roman"/>
          <w:i/>
          <w:sz w:val="28"/>
          <w:szCs w:val="28"/>
        </w:rPr>
        <w:t xml:space="preserve"> Установлено, что повышение </w:t>
      </w:r>
      <w:proofErr w:type="spellStart"/>
      <w:r w:rsidR="008837FE" w:rsidRPr="007B3E74">
        <w:rPr>
          <w:rFonts w:ascii="Times New Roman" w:hAnsi="Times New Roman" w:cs="Times New Roman"/>
          <w:i/>
          <w:sz w:val="28"/>
          <w:szCs w:val="28"/>
        </w:rPr>
        <w:t>стрессоустойчивости</w:t>
      </w:r>
      <w:proofErr w:type="spellEnd"/>
      <w:r w:rsidR="008837FE" w:rsidRPr="007B3E74">
        <w:rPr>
          <w:rFonts w:ascii="Times New Roman" w:hAnsi="Times New Roman" w:cs="Times New Roman"/>
          <w:i/>
          <w:sz w:val="28"/>
          <w:szCs w:val="28"/>
        </w:rPr>
        <w:t xml:space="preserve"> и профилактика </w:t>
      </w:r>
      <w:proofErr w:type="spellStart"/>
      <w:r w:rsidR="008837FE" w:rsidRPr="007B3E74">
        <w:rPr>
          <w:rFonts w:ascii="Times New Roman" w:hAnsi="Times New Roman" w:cs="Times New Roman"/>
          <w:i/>
          <w:sz w:val="28"/>
          <w:szCs w:val="28"/>
        </w:rPr>
        <w:t>психодезадаптационных</w:t>
      </w:r>
      <w:proofErr w:type="spellEnd"/>
      <w:r w:rsidR="008837FE" w:rsidRPr="007B3E74">
        <w:rPr>
          <w:rFonts w:ascii="Times New Roman" w:hAnsi="Times New Roman" w:cs="Times New Roman"/>
          <w:i/>
          <w:sz w:val="28"/>
          <w:szCs w:val="28"/>
        </w:rPr>
        <w:t xml:space="preserve"> состояний являются важным звеном в совершенствовании механизмов функционирования сотрудников полиции.</w:t>
      </w:r>
    </w:p>
    <w:p w:rsidR="0039747A" w:rsidRDefault="007B3E74" w:rsidP="007B3E7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D57" w:rsidRPr="007B3E7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307D57" w:rsidRPr="007B3E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7D57" w:rsidRPr="007B3E74">
        <w:rPr>
          <w:rFonts w:ascii="Times New Roman" w:hAnsi="Times New Roman" w:cs="Times New Roman"/>
          <w:i/>
          <w:sz w:val="28"/>
          <w:szCs w:val="28"/>
        </w:rPr>
        <w:t>совладание</w:t>
      </w:r>
      <w:proofErr w:type="spellEnd"/>
      <w:r w:rsidR="00307D57" w:rsidRPr="007B3E74">
        <w:rPr>
          <w:rFonts w:ascii="Times New Roman" w:hAnsi="Times New Roman" w:cs="Times New Roman"/>
          <w:i/>
          <w:sz w:val="28"/>
          <w:szCs w:val="28"/>
        </w:rPr>
        <w:t xml:space="preserve">, личностные факторы, </w:t>
      </w:r>
      <w:proofErr w:type="spellStart"/>
      <w:r w:rsidR="00307D57" w:rsidRPr="007B3E74">
        <w:rPr>
          <w:rFonts w:ascii="Times New Roman" w:hAnsi="Times New Roman" w:cs="Times New Roman"/>
          <w:i/>
          <w:sz w:val="28"/>
          <w:szCs w:val="28"/>
        </w:rPr>
        <w:t>копинг-поведение</w:t>
      </w:r>
      <w:proofErr w:type="spellEnd"/>
      <w:r w:rsidR="00307D57" w:rsidRPr="007B3E74">
        <w:rPr>
          <w:rFonts w:ascii="Times New Roman" w:hAnsi="Times New Roman" w:cs="Times New Roman"/>
          <w:i/>
          <w:sz w:val="28"/>
          <w:szCs w:val="28"/>
        </w:rPr>
        <w:t>, стресс, личность.</w:t>
      </w:r>
    </w:p>
    <w:p w:rsidR="007B3E74" w:rsidRPr="00274CB9" w:rsidRDefault="007B3E74" w:rsidP="007B3E7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article considers different approaches to the definition of coping that exist in psychological, philosophical and sociological knowledge. </w:t>
      </w:r>
      <w:proofErr w:type="gram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Discusses the personal factors and ways of coping in extreme situations police officers.</w:t>
      </w:r>
      <w:proofErr w:type="gram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is found that increasing of stress resistance and prevention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psychodynamically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States are an important link in the improvement of mechanisms of functioning of police 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officers.</w:t>
      </w:r>
    </w:p>
    <w:p w:rsidR="00307D57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E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Keywords: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coping, personality factors, coping behavior, stress, personality.</w:t>
      </w:r>
    </w:p>
    <w:p w:rsidR="00364258" w:rsidRPr="007B3E74" w:rsidRDefault="00364258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258" w:rsidRPr="007B3E74" w:rsidRDefault="00C250F4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Служба в органах внутренних дел требует от сотрудников значительного напряжения и самоотдачи, связана с необходимостью противостоять преступности, имеющей самые разные формы проявления. Кроме того, эта деятельность по своему характеру сопряжена с военной службой, повышенной социальной и профессиональной ответственностью. При этом воздействие неблагоприятных факторов окружающей среды сочетается с дефицитом информации и времени на обдумывание и принятие адекватного решения, наличием неожиданных, внезапно возникающих препятствий. Одновременно с нервно-психическим напряжением сотрудники подвергаются значительным уровням физических нагрузок. Зачастую они несут службу в усиленном режиме, в специальном снаряжении, включая спецсредства и оружие</w:t>
      </w:r>
      <w:r w:rsidR="00364258" w:rsidRPr="007B3E74">
        <w:rPr>
          <w:rFonts w:ascii="Times New Roman" w:hAnsi="Times New Roman" w:cs="Times New Roman"/>
          <w:sz w:val="28"/>
          <w:szCs w:val="28"/>
        </w:rPr>
        <w:t xml:space="preserve"> [3]</w:t>
      </w:r>
      <w:r w:rsidRPr="007B3E74">
        <w:rPr>
          <w:rFonts w:ascii="Times New Roman" w:hAnsi="Times New Roman" w:cs="Times New Roman"/>
          <w:sz w:val="28"/>
          <w:szCs w:val="28"/>
        </w:rPr>
        <w:t>.</w:t>
      </w:r>
    </w:p>
    <w:p w:rsidR="00C250F4" w:rsidRPr="007B3E74" w:rsidRDefault="00C250F4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Наиболее психологически значимым для сотрудников является их участие в антитеррористической операции по поддержанию конституционного порядка, в пресечении преступных действий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банформирований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антисоциальных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проявлений, осуществление охраны общественного порядка, раскрытие и расследование уголовных преступлений.</w:t>
      </w:r>
    </w:p>
    <w:p w:rsidR="00C250F4" w:rsidRPr="007B3E74" w:rsidRDefault="00C250F4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Таким образом, личный состав при выполнении служебно-боевых задач, подвергается воздействию значительного числа неблагоприятных факторов, различных по своей природе, формам проявления, характ</w:t>
      </w:r>
      <w:r w:rsidR="00941CFF" w:rsidRPr="007B3E74">
        <w:rPr>
          <w:rFonts w:ascii="Times New Roman" w:hAnsi="Times New Roman" w:cs="Times New Roman"/>
          <w:sz w:val="28"/>
          <w:szCs w:val="28"/>
        </w:rPr>
        <w:t>еру воздействия. В</w:t>
      </w:r>
      <w:r w:rsidRPr="007B3E74">
        <w:rPr>
          <w:rFonts w:ascii="Times New Roman" w:hAnsi="Times New Roman" w:cs="Times New Roman"/>
          <w:sz w:val="28"/>
          <w:szCs w:val="28"/>
        </w:rPr>
        <w:t>се это может вызывать сильный эмоциональный стресс, нервно-психические расстройства, являться причиной заболеваний, травматизма и гибели и различных чрезвычайных случаев среди личного состава.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E74">
        <w:rPr>
          <w:rFonts w:ascii="Times New Roman" w:hAnsi="Times New Roman" w:cs="Times New Roman"/>
          <w:sz w:val="28"/>
          <w:szCs w:val="28"/>
        </w:rPr>
        <w:t xml:space="preserve">Выбор эффективного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занимает особое место в ряду разнообразных профессионально и жизненно важных психических и психофизиологических качеств.</w:t>
      </w:r>
      <w:proofErr w:type="gramEnd"/>
      <w:r w:rsidRPr="007B3E74">
        <w:rPr>
          <w:rFonts w:ascii="Times New Roman" w:hAnsi="Times New Roman" w:cs="Times New Roman"/>
          <w:sz w:val="28"/>
          <w:szCs w:val="28"/>
        </w:rPr>
        <w:t xml:space="preserve"> Он обуславливает успешность и безопасность трудовой деятельности самого разного профиля,</w:t>
      </w:r>
      <w:bookmarkStart w:id="0" w:name="_GoBack"/>
      <w:bookmarkEnd w:id="0"/>
      <w:r w:rsidRPr="007B3E74">
        <w:rPr>
          <w:rFonts w:ascii="Times New Roman" w:hAnsi="Times New Roman" w:cs="Times New Roman"/>
          <w:sz w:val="28"/>
          <w:szCs w:val="28"/>
        </w:rPr>
        <w:t xml:space="preserve"> адаптивность личности к различным жизненным ситуациям, адекватность поведения в них. В связи с этим </w:t>
      </w:r>
      <w:r w:rsidRPr="007B3E7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развития возможностей личности управлять своими психическими состояниями. Организация целенаправленного обучения приемам их сознательной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имеют чрезвычайно </w:t>
      </w:r>
      <w:proofErr w:type="gramStart"/>
      <w:r w:rsidRPr="007B3E7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B3E74">
        <w:rPr>
          <w:rFonts w:ascii="Times New Roman" w:hAnsi="Times New Roman" w:cs="Times New Roman"/>
          <w:sz w:val="28"/>
          <w:szCs w:val="28"/>
        </w:rPr>
        <w:t xml:space="preserve"> как в плане подготовки к выполнению конкретной трудовой деятельности (особенно с выраженным нервно-психическим компонентом рабочей нагрузки), так и в плане общих профилактических медицинских и социальных мер, направленных на сохранение и укрепление здоровья, улучшение психологической атмосферы в обществе</w:t>
      </w:r>
      <w:r w:rsidR="00364258" w:rsidRPr="007B3E74">
        <w:rPr>
          <w:rFonts w:ascii="Times New Roman" w:hAnsi="Times New Roman" w:cs="Times New Roman"/>
          <w:sz w:val="28"/>
          <w:szCs w:val="28"/>
        </w:rPr>
        <w:t xml:space="preserve"> [1]</w:t>
      </w:r>
      <w:r w:rsidRPr="007B3E74">
        <w:rPr>
          <w:rFonts w:ascii="Times New Roman" w:hAnsi="Times New Roman" w:cs="Times New Roman"/>
          <w:sz w:val="28"/>
          <w:szCs w:val="28"/>
        </w:rPr>
        <w:t>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Поскольку сотрудник орга</w:t>
      </w:r>
      <w:r w:rsidR="00B853EF" w:rsidRPr="007B3E74">
        <w:rPr>
          <w:rFonts w:ascii="Times New Roman" w:hAnsi="Times New Roman" w:cs="Times New Roman"/>
          <w:sz w:val="28"/>
          <w:szCs w:val="28"/>
        </w:rPr>
        <w:t xml:space="preserve">нов внутренних дел постоянно подвержен </w:t>
      </w:r>
      <w:r w:rsidRPr="007B3E74">
        <w:rPr>
          <w:rFonts w:ascii="Times New Roman" w:hAnsi="Times New Roman" w:cs="Times New Roman"/>
          <w:sz w:val="28"/>
          <w:szCs w:val="28"/>
        </w:rPr>
        <w:t>влиянию различных неблагоприятных факторов, то для него важной задачей является овладение непроизвольными функциями, способностью управлять ими произвольно и реализовывать в нужный момент отработанные автоматизированные программы.</w:t>
      </w:r>
    </w:p>
    <w:p w:rsidR="00941CFF" w:rsidRPr="007B3E74" w:rsidRDefault="00307D57" w:rsidP="007B3E74">
      <w:pPr>
        <w:tabs>
          <w:tab w:val="left" w:pos="7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E74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варьирует от человека к человеку, поскольку соотносит ситуацию с их индивидуальными свойствами. Примеров тому множество. В литературе приводятся данные о том, что некоторые люди не стремятся к получению помощи извне, чтобы не ухудшать мнение окружающих о себе, не показаться слабыми, не потерять независимость или из-за иллюзии собственной неуязвимости. Т.е. наличие внешних ресурсов особым образом преломляется через их самосознание и сопровождается подчас непонятным для других поведением. Индивидуальное своеобразие позволяет поставить вопрос о стилях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>, который давно обсуждается в западной психологии. С учетом работ отечественных авторов мы можем говорить об индивидуальных стилях (деятельности) только в условиях относительной социальной неопределенности, когда есть возможность выбора целей, образцов, сфер и способов приложения своих ресурсов</w:t>
      </w:r>
      <w:r w:rsidR="00364258" w:rsidRPr="007B3E74">
        <w:rPr>
          <w:rFonts w:ascii="Times New Roman" w:hAnsi="Times New Roman" w:cs="Times New Roman"/>
          <w:sz w:val="28"/>
          <w:szCs w:val="28"/>
        </w:rPr>
        <w:t xml:space="preserve"> [4]</w:t>
      </w:r>
      <w:r w:rsidRPr="007B3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47A" w:rsidRPr="007B3E74" w:rsidRDefault="00307D57" w:rsidP="007B3E74">
      <w:pPr>
        <w:tabs>
          <w:tab w:val="left" w:pos="7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сотрудников </w:t>
      </w:r>
      <w:r w:rsidR="00C250F4" w:rsidRPr="007B3E74">
        <w:rPr>
          <w:rFonts w:ascii="Times New Roman" w:hAnsi="Times New Roman" w:cs="Times New Roman"/>
          <w:sz w:val="28"/>
          <w:szCs w:val="28"/>
        </w:rPr>
        <w:t>по</w:t>
      </w:r>
      <w:r w:rsidRPr="007B3E74">
        <w:rPr>
          <w:rFonts w:ascii="Times New Roman" w:hAnsi="Times New Roman" w:cs="Times New Roman"/>
          <w:sz w:val="28"/>
          <w:szCs w:val="28"/>
        </w:rPr>
        <w:t>лиции принадлежит к разряду «с</w:t>
      </w:r>
      <w:r w:rsidR="002976F5">
        <w:rPr>
          <w:rFonts w:ascii="Times New Roman" w:hAnsi="Times New Roman" w:cs="Times New Roman"/>
          <w:sz w:val="28"/>
          <w:szCs w:val="28"/>
        </w:rPr>
        <w:t>ложных» профессий, предъявляющая</w:t>
      </w:r>
      <w:r w:rsidRPr="007B3E74">
        <w:rPr>
          <w:rFonts w:ascii="Times New Roman" w:hAnsi="Times New Roman" w:cs="Times New Roman"/>
          <w:sz w:val="28"/>
          <w:szCs w:val="28"/>
        </w:rPr>
        <w:t xml:space="preserve"> очень высокие психологические и психофизиологи</w:t>
      </w:r>
      <w:r w:rsidR="002976F5">
        <w:rPr>
          <w:rFonts w:ascii="Times New Roman" w:hAnsi="Times New Roman" w:cs="Times New Roman"/>
          <w:sz w:val="28"/>
          <w:szCs w:val="28"/>
        </w:rPr>
        <w:t>ческие требования к сотруднику.</w:t>
      </w:r>
      <w:r w:rsidR="00C250F4" w:rsidRPr="007B3E74">
        <w:rPr>
          <w:rFonts w:ascii="Times New Roman" w:hAnsi="Times New Roman" w:cs="Times New Roman"/>
          <w:sz w:val="28"/>
          <w:szCs w:val="28"/>
        </w:rPr>
        <w:t xml:space="preserve"> </w:t>
      </w:r>
      <w:r w:rsidR="002976F5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B3E74">
        <w:rPr>
          <w:rFonts w:ascii="Times New Roman" w:hAnsi="Times New Roman" w:cs="Times New Roman"/>
          <w:sz w:val="28"/>
          <w:szCs w:val="28"/>
        </w:rPr>
        <w:t>предъявля</w:t>
      </w:r>
      <w:r w:rsidR="002976F5">
        <w:rPr>
          <w:rFonts w:ascii="Times New Roman" w:hAnsi="Times New Roman" w:cs="Times New Roman"/>
          <w:sz w:val="28"/>
          <w:szCs w:val="28"/>
        </w:rPr>
        <w:t>ет</w:t>
      </w:r>
      <w:r w:rsidRPr="007B3E74">
        <w:rPr>
          <w:rFonts w:ascii="Times New Roman" w:hAnsi="Times New Roman" w:cs="Times New Roman"/>
          <w:sz w:val="28"/>
          <w:szCs w:val="28"/>
        </w:rPr>
        <w:t xml:space="preserve"> достаточно серьезные требования не только к профессиональным знаниям и </w:t>
      </w:r>
      <w:r w:rsidRPr="007B3E74">
        <w:rPr>
          <w:rFonts w:ascii="Times New Roman" w:hAnsi="Times New Roman" w:cs="Times New Roman"/>
          <w:sz w:val="28"/>
          <w:szCs w:val="28"/>
        </w:rPr>
        <w:lastRenderedPageBreak/>
        <w:t xml:space="preserve">умениям, которые приобретаются в учебных заведениях и закрепляются в процессе реальной работы с правонарушителями и преступниками, но и к личностным качествам сотрудников, осуществляющих 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тяжелую </w:t>
      </w:r>
      <w:r w:rsidRPr="007B3E74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Одним из наиболее неблагоприятных факторов, сопровождающих деятельность </w:t>
      </w:r>
      <w:r w:rsidR="00C250F4" w:rsidRPr="007B3E74">
        <w:rPr>
          <w:rFonts w:ascii="Times New Roman" w:hAnsi="Times New Roman" w:cs="Times New Roman"/>
          <w:sz w:val="28"/>
          <w:szCs w:val="28"/>
        </w:rPr>
        <w:t>сотрудников полиции</w:t>
      </w:r>
      <w:r w:rsidRPr="007B3E74">
        <w:rPr>
          <w:rFonts w:ascii="Times New Roman" w:hAnsi="Times New Roman" w:cs="Times New Roman"/>
          <w:sz w:val="28"/>
          <w:szCs w:val="28"/>
        </w:rPr>
        <w:t>, является чрезмерное нервно-эмоциональное напряжение, связанное с постоянным контактом с криминогенным контингентом, необходимостью мгновенной собранности и готовности к серьезному противоборству.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В работе сотрудника полиции физические усилия сочетаются с ответственностью и психической напряженностью. Трудовой процесс в целом предъявляет большие требования, как к от</w:t>
      </w:r>
      <w:r w:rsidR="002976F5">
        <w:rPr>
          <w:rFonts w:ascii="Times New Roman" w:hAnsi="Times New Roman" w:cs="Times New Roman"/>
          <w:sz w:val="28"/>
          <w:szCs w:val="28"/>
        </w:rPr>
        <w:t>дельным психическим процессам, т</w:t>
      </w:r>
      <w:r w:rsidRPr="007B3E74">
        <w:rPr>
          <w:rFonts w:ascii="Times New Roman" w:hAnsi="Times New Roman" w:cs="Times New Roman"/>
          <w:sz w:val="28"/>
          <w:szCs w:val="28"/>
        </w:rPr>
        <w:t>ак и к личностным свойствам человека. Условия, в которых работают сотрудники полиции, характеризуются непредсказуемостью обстановки и поэтому являются экстремальными.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Во время несения службы существует вероятность возникновения нештатных ситуаций: побег или задержание преступников, неожиданное нападение на сотрудников, захват заложников и т.п. Каждый сотрудник знает свои обязанности при возникновении подобных ситуаций и должен уметь быстро собраться и отреагировать. Для этого он должен обладать устойчивой эмоциональной сферой и владе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ть эффективными способами </w:t>
      </w:r>
      <w:proofErr w:type="spellStart"/>
      <w:r w:rsidR="00941CFF" w:rsidRPr="007B3E74">
        <w:rPr>
          <w:rFonts w:ascii="Times New Roman" w:hAnsi="Times New Roman" w:cs="Times New Roman"/>
          <w:sz w:val="28"/>
          <w:szCs w:val="28"/>
        </w:rPr>
        <w:t>копин</w:t>
      </w:r>
      <w:r w:rsidRPr="007B3E74">
        <w:rPr>
          <w:rFonts w:ascii="Times New Roman" w:hAnsi="Times New Roman" w:cs="Times New Roman"/>
          <w:sz w:val="28"/>
          <w:szCs w:val="28"/>
        </w:rPr>
        <w:t>г-поведения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>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Психическое состояние </w:t>
      </w:r>
      <w:r w:rsidR="00C250F4" w:rsidRPr="007B3E74">
        <w:rPr>
          <w:rFonts w:ascii="Times New Roman" w:hAnsi="Times New Roman" w:cs="Times New Roman"/>
          <w:sz w:val="28"/>
          <w:szCs w:val="28"/>
        </w:rPr>
        <w:t xml:space="preserve">определяется, как </w:t>
      </w:r>
      <w:r w:rsidRPr="007B3E74">
        <w:rPr>
          <w:rFonts w:ascii="Times New Roman" w:hAnsi="Times New Roman" w:cs="Times New Roman"/>
          <w:sz w:val="28"/>
          <w:szCs w:val="28"/>
        </w:rPr>
        <w:t>самостоятельное проявление человеческой психики, сопровождающееся внешними признаками, имеющими динамический характер, не являющимися психическими процессами или свойствами личности, выражающееся чаще всего в эмоциях, окрашивающее всю психическую деятельность человека и связанное с познавательной деятельностью, с волевой сферой и личностью в целом.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Факторы, связанные с необходимостью выполнения своего служебного долга в нештатных, быстро меняющихся и сравнительно трудно прогнозируемых ситуациях, я</w:t>
      </w:r>
      <w:r w:rsidR="002976F5">
        <w:rPr>
          <w:rFonts w:ascii="Times New Roman" w:hAnsi="Times New Roman" w:cs="Times New Roman"/>
          <w:sz w:val="28"/>
          <w:szCs w:val="28"/>
        </w:rPr>
        <w:t xml:space="preserve">вляются наиболее </w:t>
      </w:r>
      <w:proofErr w:type="spellStart"/>
      <w:r w:rsidR="002976F5">
        <w:rPr>
          <w:rFonts w:ascii="Times New Roman" w:hAnsi="Times New Roman" w:cs="Times New Roman"/>
          <w:sz w:val="28"/>
          <w:szCs w:val="28"/>
        </w:rPr>
        <w:t>стрессогенными</w:t>
      </w:r>
      <w:proofErr w:type="spellEnd"/>
      <w:r w:rsidR="002976F5">
        <w:rPr>
          <w:rFonts w:ascii="Times New Roman" w:hAnsi="Times New Roman" w:cs="Times New Roman"/>
          <w:sz w:val="28"/>
          <w:szCs w:val="28"/>
        </w:rPr>
        <w:t>. Н</w:t>
      </w:r>
      <w:r w:rsidRPr="007B3E74">
        <w:rPr>
          <w:rFonts w:ascii="Times New Roman" w:hAnsi="Times New Roman" w:cs="Times New Roman"/>
          <w:sz w:val="28"/>
          <w:szCs w:val="28"/>
        </w:rPr>
        <w:t xml:space="preserve">апример, в ситуациях с агрессивными действиями со стороны правонарушителей, </w:t>
      </w:r>
      <w:r w:rsidRPr="007B3E74">
        <w:rPr>
          <w:rFonts w:ascii="Times New Roman" w:hAnsi="Times New Roman" w:cs="Times New Roman"/>
          <w:sz w:val="28"/>
          <w:szCs w:val="28"/>
        </w:rPr>
        <w:lastRenderedPageBreak/>
        <w:t>необходимостью впервые при</w:t>
      </w:r>
      <w:r w:rsidR="002976F5">
        <w:rPr>
          <w:rFonts w:ascii="Times New Roman" w:hAnsi="Times New Roman" w:cs="Times New Roman"/>
          <w:sz w:val="28"/>
          <w:szCs w:val="28"/>
        </w:rPr>
        <w:t>менять оружие на поражение и т.</w:t>
      </w:r>
      <w:r w:rsidRPr="007B3E74">
        <w:rPr>
          <w:rFonts w:ascii="Times New Roman" w:hAnsi="Times New Roman" w:cs="Times New Roman"/>
          <w:sz w:val="28"/>
          <w:szCs w:val="28"/>
        </w:rPr>
        <w:t xml:space="preserve">д. К этому следует добавить, что далеко не все сотрудники в силу своих личностных и характерологических особенностей способны устойчиво и продуктивно работать в условиях, сопряженных с постоянной угрозой для их здоровья и жизни. Указанные факторы создают чрезмерное психоэмоциональное напряжение. Возникающие при этом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психодезадаптационные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состояния находят свое выражение в снижении работоспособности,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формах поведения, в нервно-психических и психосоматических нарушениях. Понятно, что повышение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и профилактика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психодезадаптационных</w:t>
      </w:r>
      <w:proofErr w:type="spellEnd"/>
      <w:r w:rsidRPr="007B3E74">
        <w:rPr>
          <w:rFonts w:ascii="Times New Roman" w:hAnsi="Times New Roman" w:cs="Times New Roman"/>
          <w:sz w:val="28"/>
          <w:szCs w:val="28"/>
        </w:rPr>
        <w:t xml:space="preserve"> состояний являются важным звеном в совершенствовании механизмов функционирования сотрудников </w:t>
      </w:r>
      <w:r w:rsidR="00364258" w:rsidRPr="007B3E74">
        <w:rPr>
          <w:rFonts w:ascii="Times New Roman" w:hAnsi="Times New Roman" w:cs="Times New Roman"/>
          <w:sz w:val="28"/>
          <w:szCs w:val="28"/>
        </w:rPr>
        <w:t>по</w:t>
      </w:r>
      <w:r w:rsidRPr="007B3E74">
        <w:rPr>
          <w:rFonts w:ascii="Times New Roman" w:hAnsi="Times New Roman" w:cs="Times New Roman"/>
          <w:sz w:val="28"/>
          <w:szCs w:val="28"/>
        </w:rPr>
        <w:t>лиции</w:t>
      </w:r>
      <w:r w:rsidR="00364258" w:rsidRPr="007B3E74">
        <w:rPr>
          <w:rFonts w:ascii="Times New Roman" w:hAnsi="Times New Roman" w:cs="Times New Roman"/>
          <w:sz w:val="28"/>
          <w:szCs w:val="28"/>
        </w:rPr>
        <w:t xml:space="preserve"> [5]</w:t>
      </w:r>
      <w:r w:rsidRPr="007B3E74">
        <w:rPr>
          <w:rFonts w:ascii="Times New Roman" w:hAnsi="Times New Roman" w:cs="Times New Roman"/>
          <w:sz w:val="28"/>
          <w:szCs w:val="28"/>
        </w:rPr>
        <w:t>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>Наиболее существенные характеристики экстремальных ситуаций - внезапность их возникновения и бесконтрольность протекания со стороны человека. Специфика деятельности сотрудника милиции заключается в том, что она осуществляется в условиях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 </w:t>
      </w:r>
      <w:r w:rsidRPr="007B3E74">
        <w:rPr>
          <w:rFonts w:ascii="Times New Roman" w:hAnsi="Times New Roman" w:cs="Times New Roman"/>
          <w:sz w:val="28"/>
          <w:szCs w:val="28"/>
        </w:rPr>
        <w:t>реальной витальной угрозы. При этом, несмотря на негативное воздействие разнообразных факторов среды, люди выполняют свои профессиональные обязанности весьма успешно. К причинам, обусловливающим возможность успешной деятельности человека в экстремальных условиях, прежде всего, следует отнести особенности его личности.</w:t>
      </w:r>
    </w:p>
    <w:p w:rsidR="0039747A" w:rsidRPr="007B3E74" w:rsidRDefault="00307D57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Сотрудники полиции, работающие в условиях дефицита времени, информации, ненормированного рабочего дня, повышенной ответственности, риска для жизни в сложной оперативной обстановке постоянно находятся в неустранимой стрессовой ситуации. Именно поэтому стресс у сотрудников органов внутренних дел часто носит характер </w:t>
      </w:r>
      <w:proofErr w:type="spellStart"/>
      <w:r w:rsidRPr="007B3E74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="00941CFF" w:rsidRPr="007B3E74">
        <w:rPr>
          <w:rFonts w:ascii="Times New Roman" w:hAnsi="Times New Roman" w:cs="Times New Roman"/>
          <w:sz w:val="28"/>
          <w:szCs w:val="28"/>
        </w:rPr>
        <w:t>, вызывающего адаптационную активность</w:t>
      </w:r>
      <w:r w:rsidR="00A249B9" w:rsidRPr="007B3E74">
        <w:rPr>
          <w:rFonts w:ascii="Times New Roman" w:hAnsi="Times New Roman" w:cs="Times New Roman"/>
          <w:sz w:val="28"/>
          <w:szCs w:val="28"/>
        </w:rPr>
        <w:t>, но зачастую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 </w:t>
      </w:r>
      <w:r w:rsidR="00A249B9" w:rsidRPr="007B3E74">
        <w:rPr>
          <w:rFonts w:ascii="Times New Roman" w:hAnsi="Times New Roman" w:cs="Times New Roman"/>
          <w:sz w:val="28"/>
          <w:szCs w:val="28"/>
        </w:rPr>
        <w:t xml:space="preserve">приводящего к </w:t>
      </w:r>
      <w:r w:rsidR="00941CFF" w:rsidRPr="007B3E74">
        <w:rPr>
          <w:rFonts w:ascii="Times New Roman" w:hAnsi="Times New Roman" w:cs="Times New Roman"/>
          <w:sz w:val="28"/>
          <w:szCs w:val="28"/>
        </w:rPr>
        <w:t>тормо</w:t>
      </w:r>
      <w:r w:rsidR="00A249B9" w:rsidRPr="007B3E74">
        <w:rPr>
          <w:rFonts w:ascii="Times New Roman" w:hAnsi="Times New Roman" w:cs="Times New Roman"/>
          <w:sz w:val="28"/>
          <w:szCs w:val="28"/>
        </w:rPr>
        <w:t>жению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249B9" w:rsidRPr="007B3E74">
        <w:rPr>
          <w:rFonts w:ascii="Times New Roman" w:hAnsi="Times New Roman" w:cs="Times New Roman"/>
          <w:sz w:val="28"/>
          <w:szCs w:val="28"/>
        </w:rPr>
        <w:t xml:space="preserve">я 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индивида, </w:t>
      </w:r>
      <w:r w:rsidR="00A249B9" w:rsidRPr="007B3E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1CFF" w:rsidRPr="007B3E74">
        <w:rPr>
          <w:rFonts w:ascii="Times New Roman" w:hAnsi="Times New Roman" w:cs="Times New Roman"/>
          <w:sz w:val="28"/>
          <w:szCs w:val="28"/>
        </w:rPr>
        <w:t>меша</w:t>
      </w:r>
      <w:r w:rsidR="00A249B9" w:rsidRPr="007B3E74">
        <w:rPr>
          <w:rFonts w:ascii="Times New Roman" w:hAnsi="Times New Roman" w:cs="Times New Roman"/>
          <w:sz w:val="28"/>
          <w:szCs w:val="28"/>
        </w:rPr>
        <w:t>ющего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 достижению </w:t>
      </w:r>
      <w:r w:rsidR="00A249B9" w:rsidRPr="007B3E74">
        <w:rPr>
          <w:rFonts w:ascii="Times New Roman" w:hAnsi="Times New Roman" w:cs="Times New Roman"/>
          <w:sz w:val="28"/>
          <w:szCs w:val="28"/>
        </w:rPr>
        <w:t>поставленных</w:t>
      </w:r>
      <w:r w:rsidR="00941CFF" w:rsidRPr="007B3E74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364258" w:rsidRPr="007B3E74">
        <w:rPr>
          <w:rFonts w:ascii="Times New Roman" w:hAnsi="Times New Roman" w:cs="Times New Roman"/>
          <w:sz w:val="28"/>
          <w:szCs w:val="28"/>
        </w:rPr>
        <w:t xml:space="preserve"> [4]</w:t>
      </w:r>
      <w:r w:rsidR="00A249B9" w:rsidRPr="007B3E74">
        <w:rPr>
          <w:rFonts w:ascii="Times New Roman" w:hAnsi="Times New Roman" w:cs="Times New Roman"/>
          <w:sz w:val="28"/>
          <w:szCs w:val="28"/>
        </w:rPr>
        <w:t>.</w:t>
      </w:r>
    </w:p>
    <w:p w:rsidR="00C250F4" w:rsidRPr="007B3E74" w:rsidRDefault="00C250F4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Существует несколько правил, которые помогут бороться со стрессом. Во-первых, не нужно запускать ситуации, которые приводят к накоплению стресса. Во-вторых, следует помнить о том, что стресс особенно хорошо </w:t>
      </w:r>
      <w:r w:rsidRPr="007B3E74">
        <w:rPr>
          <w:rFonts w:ascii="Times New Roman" w:hAnsi="Times New Roman" w:cs="Times New Roman"/>
          <w:sz w:val="28"/>
          <w:szCs w:val="28"/>
        </w:rPr>
        <w:lastRenderedPageBreak/>
        <w:t xml:space="preserve">накапливается тогда, когда мы полностью концентрируем внимание на том, что его вызывает. В-третьих, нужно </w:t>
      </w:r>
      <w:r w:rsidR="00187171" w:rsidRPr="007B3E74">
        <w:rPr>
          <w:rFonts w:ascii="Times New Roman" w:hAnsi="Times New Roman" w:cs="Times New Roman"/>
          <w:sz w:val="28"/>
          <w:szCs w:val="28"/>
        </w:rPr>
        <w:t>знать</w:t>
      </w:r>
      <w:r w:rsidRPr="007B3E74">
        <w:rPr>
          <w:rFonts w:ascii="Times New Roman" w:hAnsi="Times New Roman" w:cs="Times New Roman"/>
          <w:sz w:val="28"/>
          <w:szCs w:val="28"/>
        </w:rPr>
        <w:t>, что существует много способов снятия стресса, например физические упражнения, массаж, сон, пение, ванны с солью и расслабляющими маслами, баня, ароматерапия, расслабляющая музыка, аутотренинг и другие.</w:t>
      </w:r>
    </w:p>
    <w:p w:rsidR="008022EC" w:rsidRPr="007B3E74" w:rsidRDefault="008022EC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C87590" w:rsidRPr="007B3E74" w:rsidRDefault="00C87590" w:rsidP="007B3E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74">
        <w:rPr>
          <w:rFonts w:ascii="Times New Roman" w:hAnsi="Times New Roman" w:cs="Times New Roman"/>
          <w:sz w:val="28"/>
          <w:szCs w:val="28"/>
        </w:rPr>
        <w:t xml:space="preserve"> </w:t>
      </w:r>
      <w:r w:rsidR="008022EC" w:rsidRPr="007B3E74">
        <w:rPr>
          <w:rFonts w:ascii="Times New Roman" w:hAnsi="Times New Roman" w:cs="Times New Roman"/>
          <w:sz w:val="28"/>
          <w:szCs w:val="28"/>
        </w:rPr>
        <w:t>З</w:t>
      </w:r>
      <w:r w:rsidR="00187171" w:rsidRPr="007B3E74">
        <w:rPr>
          <w:rFonts w:ascii="Times New Roman" w:hAnsi="Times New Roman" w:cs="Times New Roman"/>
          <w:sz w:val="28"/>
          <w:szCs w:val="28"/>
        </w:rPr>
        <w:t xml:space="preserve">начимость </w:t>
      </w:r>
      <w:proofErr w:type="spellStart"/>
      <w:r w:rsidR="00187171" w:rsidRPr="007B3E74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187171" w:rsidRPr="007B3E74">
        <w:rPr>
          <w:rFonts w:ascii="Times New Roman" w:hAnsi="Times New Roman" w:cs="Times New Roman"/>
          <w:sz w:val="28"/>
          <w:szCs w:val="28"/>
        </w:rPr>
        <w:t xml:space="preserve"> заключается в возможности адаптироваться личности к ситуативным требованиям, что позволяет овладеть ситуацией и ослабить внутреннее напряжение для собственного спокойствия. Главной же задачей </w:t>
      </w:r>
      <w:proofErr w:type="spellStart"/>
      <w:r w:rsidR="00187171" w:rsidRPr="007B3E74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187171" w:rsidRPr="007B3E74">
        <w:rPr>
          <w:rFonts w:ascii="Times New Roman" w:hAnsi="Times New Roman" w:cs="Times New Roman"/>
          <w:sz w:val="28"/>
          <w:szCs w:val="28"/>
        </w:rPr>
        <w:t xml:space="preserve"> выступает сохранение психофизического здоровья личности и благополучные отношения в социуме</w:t>
      </w:r>
      <w:r w:rsidRPr="007B3E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2EC" w:rsidRPr="007B3E74" w:rsidRDefault="008022EC" w:rsidP="007B3E74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3E74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307D57" w:rsidRPr="007B3E74">
        <w:rPr>
          <w:rFonts w:ascii="Times New Roman" w:hAnsi="Times New Roman" w:cs="Times New Roman"/>
          <w:b/>
          <w:i/>
          <w:sz w:val="28"/>
          <w:szCs w:val="28"/>
        </w:rPr>
        <w:t>итератур</w:t>
      </w:r>
      <w:r w:rsidRPr="007B3E74">
        <w:rPr>
          <w:rFonts w:ascii="Times New Roman" w:hAnsi="Times New Roman" w:cs="Times New Roman"/>
          <w:b/>
          <w:i/>
          <w:sz w:val="28"/>
          <w:szCs w:val="28"/>
        </w:rPr>
        <w:t>а:</w:t>
      </w:r>
    </w:p>
    <w:p w:rsidR="0039747A" w:rsidRPr="007B3E74" w:rsidRDefault="00307D57" w:rsidP="00AA79FD">
      <w:pPr>
        <w:tabs>
          <w:tab w:val="left" w:pos="77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74">
        <w:rPr>
          <w:rFonts w:ascii="Times New Roman" w:hAnsi="Times New Roman" w:cs="Times New Roman"/>
          <w:i/>
          <w:sz w:val="28"/>
          <w:szCs w:val="28"/>
        </w:rPr>
        <w:t>1.</w:t>
      </w:r>
      <w:r w:rsidRPr="007B3E7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</w:rPr>
        <w:t>Абабков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</w:rPr>
        <w:t xml:space="preserve"> В.А.,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</w:rPr>
        <w:t>Перре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</w:rPr>
        <w:t xml:space="preserve"> М. Адаптация к стрессу. Основы теории, диагностики, терапии. СПб</w:t>
      </w:r>
      <w:proofErr w:type="gramStart"/>
      <w:r w:rsidRPr="007B3E74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7B3E74">
        <w:rPr>
          <w:rFonts w:ascii="Times New Roman" w:hAnsi="Times New Roman" w:cs="Times New Roman"/>
          <w:i/>
          <w:sz w:val="28"/>
          <w:szCs w:val="28"/>
        </w:rPr>
        <w:t>Речь, 2004. С.166 .</w:t>
      </w:r>
    </w:p>
    <w:p w:rsidR="0039747A" w:rsidRPr="007B3E74" w:rsidRDefault="00307D57" w:rsidP="00AA79FD">
      <w:pPr>
        <w:tabs>
          <w:tab w:val="left" w:pos="77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74">
        <w:rPr>
          <w:rFonts w:ascii="Times New Roman" w:hAnsi="Times New Roman" w:cs="Times New Roman"/>
          <w:i/>
          <w:sz w:val="28"/>
          <w:szCs w:val="28"/>
        </w:rPr>
        <w:t>2.</w:t>
      </w:r>
      <w:r w:rsidRPr="007B3E74">
        <w:rPr>
          <w:rFonts w:ascii="Times New Roman" w:hAnsi="Times New Roman" w:cs="Times New Roman"/>
          <w:i/>
          <w:sz w:val="28"/>
          <w:szCs w:val="28"/>
        </w:rPr>
        <w:tab/>
        <w:t>Абрамова Г.С. Общая психология. - М.: Академии. Проект, 2002. С. 496.</w:t>
      </w:r>
    </w:p>
    <w:p w:rsidR="0039747A" w:rsidRPr="007B3E74" w:rsidRDefault="00307D57" w:rsidP="00AA79FD">
      <w:pPr>
        <w:tabs>
          <w:tab w:val="left" w:pos="778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74">
        <w:rPr>
          <w:rFonts w:ascii="Times New Roman" w:hAnsi="Times New Roman" w:cs="Times New Roman"/>
          <w:i/>
          <w:sz w:val="28"/>
          <w:szCs w:val="28"/>
        </w:rPr>
        <w:t>3.</w:t>
      </w:r>
      <w:r w:rsidRPr="007B3E74">
        <w:rPr>
          <w:rFonts w:ascii="Times New Roman" w:hAnsi="Times New Roman" w:cs="Times New Roman"/>
          <w:i/>
          <w:sz w:val="28"/>
          <w:szCs w:val="28"/>
        </w:rPr>
        <w:tab/>
        <w:t>Андреев Н.В., Хохлова Н.Г. Изучение проявлений стресса и проблемы психологического обеспечения деятельности сотрудников ОМОН ГУВД г. Москвы в экстремальных ситуациях / Проблемы деятельности ОВД в экстремальных условиях. Сб. научных трудов ВНИИ МВД РФ. - М.:, 1995. С.123-124.</w:t>
      </w:r>
    </w:p>
    <w:p w:rsidR="0039747A" w:rsidRPr="007B3E74" w:rsidRDefault="00307D57" w:rsidP="00AA79FD">
      <w:pPr>
        <w:tabs>
          <w:tab w:val="left" w:pos="64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E74">
        <w:rPr>
          <w:rFonts w:ascii="Times New Roman" w:hAnsi="Times New Roman" w:cs="Times New Roman"/>
          <w:i/>
          <w:sz w:val="28"/>
          <w:szCs w:val="28"/>
        </w:rPr>
        <w:t>4.</w:t>
      </w:r>
      <w:r w:rsidRPr="007B3E74">
        <w:rPr>
          <w:rFonts w:ascii="Times New Roman" w:hAnsi="Times New Roman" w:cs="Times New Roman"/>
          <w:i/>
          <w:sz w:val="28"/>
          <w:szCs w:val="28"/>
        </w:rPr>
        <w:tab/>
        <w:t xml:space="preserve">Балабанова Е.С. Типы стратегий совладения с жизненными трудностями //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</w:rPr>
        <w:t>Акторы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</w:rPr>
        <w:t xml:space="preserve"> макро-, мезо - и микроуровней современного трансформационного процесса. М.:МВШСЭН, 2001. С. 333-339.</w:t>
      </w:r>
    </w:p>
    <w:p w:rsidR="008022EC" w:rsidRPr="000A46C1" w:rsidRDefault="000A46C1" w:rsidP="00AA79FD">
      <w:pPr>
        <w:tabs>
          <w:tab w:val="left" w:pos="64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307D57" w:rsidRPr="007B3E74">
        <w:rPr>
          <w:rFonts w:ascii="Times New Roman" w:hAnsi="Times New Roman" w:cs="Times New Roman"/>
          <w:i/>
          <w:sz w:val="28"/>
          <w:szCs w:val="28"/>
        </w:rPr>
        <w:t>А. Психологический стресс: развитие учения и современное состояние проблемы. - М: Изд-во ИП РАН, 1995. С</w:t>
      </w:r>
      <w:r w:rsidR="00307D57" w:rsidRPr="000A46C1">
        <w:rPr>
          <w:rFonts w:ascii="Times New Roman" w:hAnsi="Times New Roman" w:cs="Times New Roman"/>
          <w:i/>
          <w:sz w:val="28"/>
          <w:szCs w:val="28"/>
        </w:rPr>
        <w:t>. 128.</w:t>
      </w:r>
    </w:p>
    <w:p w:rsidR="008022EC" w:rsidRPr="000A46C1" w:rsidRDefault="008022EC" w:rsidP="007B3E74">
      <w:pPr>
        <w:tabs>
          <w:tab w:val="left" w:pos="646"/>
        </w:tabs>
        <w:spacing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6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B3E74">
        <w:rPr>
          <w:rFonts w:ascii="Times New Roman" w:hAnsi="Times New Roman" w:cs="Times New Roman"/>
          <w:b/>
          <w:i/>
          <w:sz w:val="28"/>
          <w:szCs w:val="28"/>
          <w:lang w:val="en-US"/>
        </w:rPr>
        <w:t>Literature</w:t>
      </w:r>
      <w:r w:rsidRPr="000A46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22EC" w:rsidRPr="007B3E74" w:rsidRDefault="008022EC" w:rsidP="00AA79FD">
      <w:pPr>
        <w:tabs>
          <w:tab w:val="left" w:pos="64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Ababkov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Perry M. Adaptation to stress. </w:t>
      </w:r>
      <w:proofErr w:type="gram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Basic theory, diagnosis, therapy.</w:t>
      </w:r>
      <w:proofErr w:type="gram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SPb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  <w:proofErr w:type="gram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Rech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, 2004, p.166.</w:t>
      </w:r>
    </w:p>
    <w:p w:rsidR="008022EC" w:rsidRPr="007B3E74" w:rsidRDefault="008022EC" w:rsidP="00AA79FD">
      <w:pPr>
        <w:tabs>
          <w:tab w:val="left" w:pos="646"/>
        </w:tabs>
        <w:spacing w:line="360" w:lineRule="auto"/>
        <w:ind w:left="360" w:firstLine="34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Abramova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General Psychology. - </w:t>
      </w:r>
      <w:proofErr w:type="gram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M .</w:t>
      </w:r>
      <w:proofErr w:type="gram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Academy. </w:t>
      </w:r>
      <w:proofErr w:type="gram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Project, 2002.</w:t>
      </w:r>
      <w:proofErr w:type="gram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496 p.</w:t>
      </w:r>
      <w:proofErr w:type="gramEnd"/>
    </w:p>
    <w:p w:rsidR="008022EC" w:rsidRPr="007B3E74" w:rsidRDefault="008022EC" w:rsidP="00AA79FD">
      <w:pPr>
        <w:tabs>
          <w:tab w:val="left" w:pos="64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3. Andreev N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Khokhlov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study of stress symptoms and problems of psychological support activities OMON GUVD of Moscow in extreme situations / problems ATS activities in extreme conditions. Coll. scientific papers Research Institute of the Interior Ministry. . - M:, 1995. S.123-124.</w:t>
      </w:r>
    </w:p>
    <w:p w:rsidR="008022EC" w:rsidRPr="007B3E74" w:rsidRDefault="008022EC" w:rsidP="00AA79FD">
      <w:pPr>
        <w:tabs>
          <w:tab w:val="left" w:pos="64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4. E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Balabanova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Types of co-ownership strategies with life's difficulties // Actors macro,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meso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and micro levels of the modern transformation process. MM: MSSES, 2001, pp 333-339.</w:t>
      </w:r>
    </w:p>
    <w:p w:rsidR="008022EC" w:rsidRPr="007B3E74" w:rsidRDefault="008022EC" w:rsidP="00AA79FD">
      <w:pPr>
        <w:tabs>
          <w:tab w:val="left" w:pos="64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5. </w:t>
      </w:r>
      <w:proofErr w:type="spellStart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Bodrov</w:t>
      </w:r>
      <w:proofErr w:type="spellEnd"/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B3E74" w:rsidRPr="007B3E7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7B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Psychological stress: the development of learning and state of the art. - Moscow: Publishing House of the IP RAN, 1995. S. 128.</w:t>
      </w:r>
    </w:p>
    <w:sectPr w:rsidR="008022EC" w:rsidRPr="007B3E74" w:rsidSect="007B3E74">
      <w:footerReference w:type="even" r:id="rId9"/>
      <w:footerReference w:type="default" r:id="rId10"/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57" w:rsidRDefault="00307D57">
      <w:r>
        <w:separator/>
      </w:r>
    </w:p>
  </w:endnote>
  <w:endnote w:type="continuationSeparator" w:id="1">
    <w:p w:rsidR="00307D57" w:rsidRDefault="0030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177106"/>
    </w:sdtPr>
    <w:sdtContent>
      <w:p w:rsidR="003C4C87" w:rsidRDefault="00AA0608">
        <w:pPr>
          <w:pStyle w:val="a8"/>
          <w:jc w:val="center"/>
        </w:pPr>
        <w:r>
          <w:fldChar w:fldCharType="begin"/>
        </w:r>
        <w:r w:rsidR="003C4C87">
          <w:instrText>PAGE   \* MERGEFORMAT</w:instrText>
        </w:r>
        <w:r>
          <w:fldChar w:fldCharType="separate"/>
        </w:r>
        <w:r w:rsidR="00AA79FD">
          <w:rPr>
            <w:noProof/>
          </w:rPr>
          <w:t>6</w:t>
        </w:r>
        <w:r>
          <w:fldChar w:fldCharType="end"/>
        </w:r>
      </w:p>
    </w:sdtContent>
  </w:sdt>
  <w:p w:rsidR="003C4C87" w:rsidRDefault="003C4C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885"/>
    </w:sdtPr>
    <w:sdtContent>
      <w:p w:rsidR="007B3E74" w:rsidRDefault="00AA0608">
        <w:pPr>
          <w:pStyle w:val="a8"/>
          <w:jc w:val="center"/>
        </w:pPr>
        <w:r>
          <w:fldChar w:fldCharType="begin"/>
        </w:r>
        <w:r w:rsidR="002F6876">
          <w:instrText xml:space="preserve"> PAGE   \* MERGEFORMAT </w:instrText>
        </w:r>
        <w:r>
          <w:fldChar w:fldCharType="separate"/>
        </w:r>
        <w:r w:rsidR="00AA79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3E74" w:rsidRDefault="007B3E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57" w:rsidRDefault="00307D57"/>
  </w:footnote>
  <w:footnote w:type="continuationSeparator" w:id="1">
    <w:p w:rsidR="00307D57" w:rsidRDefault="00307D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747A"/>
    <w:rsid w:val="000A46C1"/>
    <w:rsid w:val="000E7DB7"/>
    <w:rsid w:val="00187171"/>
    <w:rsid w:val="00274CB9"/>
    <w:rsid w:val="002976F5"/>
    <w:rsid w:val="002F6876"/>
    <w:rsid w:val="00307D57"/>
    <w:rsid w:val="00364258"/>
    <w:rsid w:val="0039747A"/>
    <w:rsid w:val="003C4C87"/>
    <w:rsid w:val="005B4B89"/>
    <w:rsid w:val="006361B5"/>
    <w:rsid w:val="007020EA"/>
    <w:rsid w:val="007B3E74"/>
    <w:rsid w:val="008022EC"/>
    <w:rsid w:val="00834136"/>
    <w:rsid w:val="008433CA"/>
    <w:rsid w:val="008837FE"/>
    <w:rsid w:val="00941CFF"/>
    <w:rsid w:val="009F144E"/>
    <w:rsid w:val="00A249B9"/>
    <w:rsid w:val="00AA0608"/>
    <w:rsid w:val="00AA79FD"/>
    <w:rsid w:val="00B853EF"/>
    <w:rsid w:val="00C250F4"/>
    <w:rsid w:val="00C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D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DB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F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3E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E74"/>
    <w:rPr>
      <w:color w:val="000000"/>
    </w:rPr>
  </w:style>
  <w:style w:type="paragraph" w:styleId="a8">
    <w:name w:val="footer"/>
    <w:basedOn w:val="a"/>
    <w:link w:val="a9"/>
    <w:uiPriority w:val="99"/>
    <w:unhideWhenUsed/>
    <w:rsid w:val="007B3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E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va_ekaterina@rambl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lchanova_ekaterina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0410-C351-4922-914E-90599943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Аня</cp:lastModifiedBy>
  <cp:revision>9</cp:revision>
  <cp:lastPrinted>2016-11-16T07:48:00Z</cp:lastPrinted>
  <dcterms:created xsi:type="dcterms:W3CDTF">2016-11-24T08:43:00Z</dcterms:created>
  <dcterms:modified xsi:type="dcterms:W3CDTF">2016-12-27T08:05:00Z</dcterms:modified>
</cp:coreProperties>
</file>